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A4D" w:rsidRDefault="002F4A4D" w:rsidP="002F4A4D">
      <w:bookmarkStart w:id="0" w:name="_GoBack"/>
      <w:r>
        <w:t xml:space="preserve">P600 </w:t>
      </w:r>
      <w:r>
        <w:t xml:space="preserve">       </w:t>
      </w:r>
      <w:r>
        <w:t>MP - REINSTATE AFTER SUSPENSION</w:t>
      </w:r>
      <w:bookmarkEnd w:id="0"/>
      <w:r>
        <w:t xml:space="preserve">                                       </w:t>
      </w:r>
    </w:p>
    <w:p w:rsidR="002F4A4D" w:rsidRDefault="002F4A4D" w:rsidP="002F4A4D">
      <w:r>
        <w:t xml:space="preserve">                                                                            </w:t>
      </w:r>
    </w:p>
    <w:p w:rsidR="002F4A4D" w:rsidRDefault="002F4A4D" w:rsidP="002F4A4D">
      <w:r>
        <w:t xml:space="preserve">Your KanCare medical assistance stopped due to a suspension.  We have         </w:t>
      </w:r>
    </w:p>
    <w:p w:rsidR="002F4A4D" w:rsidRDefault="002F4A4D" w:rsidP="002F4A4D">
      <w:proofErr w:type="gramStart"/>
      <w:r>
        <w:t>started</w:t>
      </w:r>
      <w:proofErr w:type="gramEnd"/>
      <w:r>
        <w:t xml:space="preserve"> your medical assistance again because the requirements have           </w:t>
      </w:r>
    </w:p>
    <w:p w:rsidR="002F4A4D" w:rsidRDefault="002F4A4D" w:rsidP="002F4A4D">
      <w:proofErr w:type="gramStart"/>
      <w:r>
        <w:t>been</w:t>
      </w:r>
      <w:proofErr w:type="gramEnd"/>
      <w:r>
        <w:t xml:space="preserve"> met.  The medical assistance starts on </w:t>
      </w:r>
      <w:r>
        <w:t>_____________________</w:t>
      </w:r>
      <w:r>
        <w:t xml:space="preserve"> for               </w:t>
      </w:r>
    </w:p>
    <w:p w:rsidR="002F4A4D" w:rsidRDefault="002F4A4D" w:rsidP="002F4A4D">
      <w:r>
        <w:t>____________________________________________________________________</w:t>
      </w:r>
      <w:r>
        <w:t xml:space="preserve">                                              </w:t>
      </w:r>
    </w:p>
    <w:p w:rsidR="002F4A4D" w:rsidRDefault="002F4A4D" w:rsidP="002F4A4D">
      <w:r>
        <w:t>____________________________________________________________________</w:t>
      </w:r>
      <w:r>
        <w:t xml:space="preserve">        </w:t>
      </w:r>
    </w:p>
    <w:p w:rsidR="002F4A4D" w:rsidRDefault="002F4A4D" w:rsidP="002F4A4D">
      <w:r>
        <w:t>____________________________________________________________________</w:t>
      </w:r>
      <w:r>
        <w:t xml:space="preserve">                                                                            </w:t>
      </w:r>
    </w:p>
    <w:p w:rsidR="002F4A4D" w:rsidRDefault="002F4A4D" w:rsidP="002F4A4D">
      <w:r>
        <w:t xml:space="preserve">There is no change in your medical coverage.  You will not be sent a          </w:t>
      </w:r>
    </w:p>
    <w:p w:rsidR="002F4A4D" w:rsidRDefault="002F4A4D" w:rsidP="002F4A4D">
      <w:proofErr w:type="gramStart"/>
      <w:r>
        <w:t>new</w:t>
      </w:r>
      <w:proofErr w:type="gramEnd"/>
      <w:r>
        <w:t xml:space="preserve"> ID card.  The one you have will still work.                             </w:t>
      </w:r>
    </w:p>
    <w:p w:rsidR="002F4A4D" w:rsidRDefault="002F4A4D" w:rsidP="002F4A4D">
      <w:r>
        <w:t xml:space="preserve">We provide interpreter services at no cost.                                 </w:t>
      </w:r>
    </w:p>
    <w:p w:rsidR="002F4A4D" w:rsidRDefault="002F4A4D" w:rsidP="002F4A4D">
      <w:r>
        <w:t xml:space="preserve">                                                                            </w:t>
      </w:r>
    </w:p>
    <w:sectPr w:rsidR="002F4A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4D"/>
    <w:rsid w:val="002F4A4D"/>
    <w:rsid w:val="0086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2014-05-08T21:35:00Z</dcterms:created>
  <dcterms:modified xsi:type="dcterms:W3CDTF">2014-05-08T21:38:00Z</dcterms:modified>
</cp:coreProperties>
</file>